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77" w:rsidRDefault="00486A77" w:rsidP="00486A77">
      <w:r>
        <w:rPr>
          <w:lang w:val="ru-RU"/>
        </w:rPr>
        <w:t>1</w:t>
      </w:r>
      <w:r>
        <w:tab/>
        <w:t>Кафедра хірургічної стоматології та щелепно-лицевої хірургії</w:t>
      </w:r>
    </w:p>
    <w:p w:rsidR="00486A77" w:rsidRDefault="00486A77" w:rsidP="00486A77">
      <w:r w:rsidRPr="00486A77">
        <w:t>2</w:t>
      </w:r>
      <w:r>
        <w:tab/>
        <w:t>Кафедра хірургії №3</w:t>
      </w:r>
    </w:p>
    <w:p w:rsidR="00486A77" w:rsidRDefault="00486A77" w:rsidP="00486A77">
      <w:r w:rsidRPr="00486A77">
        <w:t>3</w:t>
      </w:r>
      <w:r>
        <w:tab/>
        <w:t>Кафедра хірургії №2</w:t>
      </w:r>
    </w:p>
    <w:p w:rsidR="00486A77" w:rsidRDefault="00486A77" w:rsidP="00486A77">
      <w:r w:rsidRPr="00486A77">
        <w:t>4</w:t>
      </w:r>
      <w:r>
        <w:tab/>
        <w:t>Кафедра хірургії №1</w:t>
      </w:r>
    </w:p>
    <w:p w:rsidR="00486A77" w:rsidRDefault="00486A77" w:rsidP="00486A77">
      <w:r w:rsidRPr="00486A77">
        <w:t>5</w:t>
      </w:r>
      <w:r>
        <w:tab/>
        <w:t>Кафедра фтизіатрії та пульмонології</w:t>
      </w:r>
    </w:p>
    <w:p w:rsidR="00486A77" w:rsidRDefault="00486A77" w:rsidP="00486A77">
      <w:r w:rsidRPr="00486A77">
        <w:t>6</w:t>
      </w:r>
      <w:r>
        <w:tab/>
        <w:t>Кафедра фармакології та медичної рецептури</w:t>
      </w:r>
    </w:p>
    <w:p w:rsidR="00486A77" w:rsidRDefault="00486A77" w:rsidP="00486A77">
      <w:r>
        <w:rPr>
          <w:lang w:val="ru-RU"/>
        </w:rPr>
        <w:t>7</w:t>
      </w:r>
      <w:r>
        <w:tab/>
        <w:t>Кафедра філософії</w:t>
      </w:r>
    </w:p>
    <w:p w:rsidR="00486A77" w:rsidRDefault="00486A77" w:rsidP="00486A77">
      <w:r>
        <w:rPr>
          <w:lang w:val="ru-RU"/>
        </w:rPr>
        <w:t>8</w:t>
      </w:r>
      <w:r>
        <w:tab/>
        <w:t>Кафедра фізичного виховання та здоров’я</w:t>
      </w:r>
    </w:p>
    <w:p w:rsidR="00486A77" w:rsidRDefault="00486A77" w:rsidP="00486A77">
      <w:r>
        <w:t>1</w:t>
      </w:r>
      <w:r w:rsidRPr="00486A77">
        <w:t>9</w:t>
      </w:r>
      <w:r>
        <w:tab/>
        <w:t>Кафедра фізіології</w:t>
      </w:r>
    </w:p>
    <w:p w:rsidR="00486A77" w:rsidRDefault="00486A77" w:rsidP="00486A77">
      <w:r w:rsidRPr="00486A77">
        <w:t>10</w:t>
      </w:r>
      <w:r>
        <w:tab/>
        <w:t xml:space="preserve">Кафедра урології, нефрології та андрології імені проф. А.Г. </w:t>
      </w:r>
      <w:proofErr w:type="spellStart"/>
      <w:r>
        <w:t>Подрєза</w:t>
      </w:r>
      <w:proofErr w:type="spellEnd"/>
    </w:p>
    <w:p w:rsidR="00486A77" w:rsidRDefault="00486A77" w:rsidP="00486A77">
      <w:r>
        <w:t>1</w:t>
      </w:r>
      <w:r>
        <w:rPr>
          <w:lang w:val="ru-RU"/>
        </w:rPr>
        <w:t>1</w:t>
      </w:r>
      <w:r>
        <w:tab/>
        <w:t>Кафедра української мови, основ психології та педагогіки</w:t>
      </w:r>
    </w:p>
    <w:p w:rsidR="00486A77" w:rsidRDefault="00486A77" w:rsidP="00486A77">
      <w:r>
        <w:t>1</w:t>
      </w:r>
      <w:r>
        <w:rPr>
          <w:lang w:val="ru-RU"/>
        </w:rPr>
        <w:t>2</w:t>
      </w:r>
      <w:r>
        <w:tab/>
        <w:t>Кафедра травматології та ортопедії</w:t>
      </w:r>
    </w:p>
    <w:p w:rsidR="00486A77" w:rsidRDefault="00486A77" w:rsidP="00486A77">
      <w:r>
        <w:t>1</w:t>
      </w:r>
      <w:r>
        <w:rPr>
          <w:lang w:val="ru-RU"/>
        </w:rPr>
        <w:t>3</w:t>
      </w:r>
      <w:r>
        <w:tab/>
        <w:t>Кафедра терапевтичної стоматології</w:t>
      </w:r>
    </w:p>
    <w:p w:rsidR="00486A77" w:rsidRDefault="00486A77" w:rsidP="00486A77">
      <w:r>
        <w:t>1</w:t>
      </w:r>
      <w:r>
        <w:rPr>
          <w:lang w:val="ru-RU"/>
        </w:rPr>
        <w:t>4</w:t>
      </w:r>
      <w:r>
        <w:tab/>
        <w:t>Кафедра суспільних наук</w:t>
      </w:r>
    </w:p>
    <w:p w:rsidR="00486A77" w:rsidRDefault="00486A77" w:rsidP="00486A77">
      <w:r>
        <w:t>1</w:t>
      </w:r>
      <w:r>
        <w:rPr>
          <w:lang w:val="ru-RU"/>
        </w:rPr>
        <w:t>5</w:t>
      </w:r>
      <w:r>
        <w:tab/>
        <w:t xml:space="preserve">Кафедра судової медицини, медичного правознавства ім. </w:t>
      </w:r>
      <w:proofErr w:type="spellStart"/>
      <w:r>
        <w:t>засл</w:t>
      </w:r>
      <w:proofErr w:type="spellEnd"/>
      <w:r>
        <w:t xml:space="preserve">. проф. М.С. </w:t>
      </w:r>
      <w:proofErr w:type="spellStart"/>
      <w:r>
        <w:t>Бокаріуса</w:t>
      </w:r>
      <w:proofErr w:type="spellEnd"/>
    </w:p>
    <w:p w:rsidR="00486A77" w:rsidRDefault="00486A77" w:rsidP="00486A77">
      <w:r>
        <w:t>1</w:t>
      </w:r>
      <w:r>
        <w:rPr>
          <w:lang w:val="ru-RU"/>
        </w:rPr>
        <w:t>6</w:t>
      </w:r>
      <w:r>
        <w:tab/>
        <w:t xml:space="preserve">Кафедра стоматології дитячого віку та </w:t>
      </w:r>
      <w:proofErr w:type="spellStart"/>
      <w:r>
        <w:t>імплантології</w:t>
      </w:r>
      <w:proofErr w:type="spellEnd"/>
    </w:p>
    <w:p w:rsidR="00486A77" w:rsidRDefault="00486A77" w:rsidP="00486A77">
      <w:r>
        <w:t>1</w:t>
      </w:r>
      <w:r w:rsidRPr="00486A77">
        <w:t>7</w:t>
      </w:r>
      <w:r>
        <w:tab/>
        <w:t>Кафедра стоматології</w:t>
      </w:r>
    </w:p>
    <w:p w:rsidR="00486A77" w:rsidRDefault="00486A77" w:rsidP="00486A77">
      <w:r>
        <w:t>1</w:t>
      </w:r>
      <w:r w:rsidRPr="00486A77">
        <w:t>8</w:t>
      </w:r>
      <w:r>
        <w:tab/>
        <w:t xml:space="preserve">Кафедра спортивної, фізичної та реабілітаційної медицини, фізичної терапії та </w:t>
      </w:r>
      <w:proofErr w:type="spellStart"/>
      <w:r>
        <w:t>ерготерапії</w:t>
      </w:r>
      <w:proofErr w:type="spellEnd"/>
    </w:p>
    <w:p w:rsidR="00486A77" w:rsidRDefault="00486A77" w:rsidP="00486A77">
      <w:r w:rsidRPr="00486A77">
        <w:t>19</w:t>
      </w:r>
      <w:r>
        <w:tab/>
        <w:t>Кафедра радіології та радіаційної медицини</w:t>
      </w:r>
    </w:p>
    <w:p w:rsidR="00486A77" w:rsidRDefault="00486A77" w:rsidP="00486A77">
      <w:r>
        <w:t>2</w:t>
      </w:r>
      <w:r w:rsidRPr="00486A77">
        <w:t>0</w:t>
      </w:r>
      <w:r>
        <w:tab/>
        <w:t>Кафедра психіатрії, наркології, медичної психології та соціальної роботи</w:t>
      </w:r>
    </w:p>
    <w:p w:rsidR="00486A77" w:rsidRDefault="00486A77" w:rsidP="00486A77">
      <w:r>
        <w:t>2</w:t>
      </w:r>
      <w:r>
        <w:rPr>
          <w:lang w:val="ru-RU"/>
        </w:rPr>
        <w:t>1</w:t>
      </w:r>
      <w:r>
        <w:tab/>
        <w:t>Кафедра пропедевтики педіатрії № 2</w:t>
      </w:r>
    </w:p>
    <w:p w:rsidR="00486A77" w:rsidRDefault="00486A77" w:rsidP="00486A77">
      <w:r>
        <w:t>2</w:t>
      </w:r>
      <w:r>
        <w:rPr>
          <w:lang w:val="ru-RU"/>
        </w:rPr>
        <w:t>2</w:t>
      </w:r>
      <w:r>
        <w:tab/>
        <w:t>Кафедра пропедевтики педіатрії № 1</w:t>
      </w:r>
    </w:p>
    <w:p w:rsidR="00486A77" w:rsidRDefault="00486A77" w:rsidP="00486A77">
      <w:r>
        <w:t>2</w:t>
      </w:r>
      <w:r>
        <w:rPr>
          <w:lang w:val="ru-RU"/>
        </w:rPr>
        <w:t>3</w:t>
      </w:r>
      <w:r>
        <w:tab/>
        <w:t xml:space="preserve">Кафедра пропедевтики внутрішньої медицини №2 та </w:t>
      </w:r>
      <w:proofErr w:type="spellStart"/>
      <w:r>
        <w:t>медсестринства</w:t>
      </w:r>
      <w:proofErr w:type="spellEnd"/>
    </w:p>
    <w:p w:rsidR="00486A77" w:rsidRDefault="00486A77" w:rsidP="00486A77">
      <w:r>
        <w:t>2</w:t>
      </w:r>
      <w:r>
        <w:rPr>
          <w:lang w:val="ru-RU"/>
        </w:rPr>
        <w:t>4</w:t>
      </w:r>
      <w:r>
        <w:tab/>
        <w:t xml:space="preserve">Кафедра пропедевтики внутрішньої медицини №1, основ біоетики та </w:t>
      </w:r>
      <w:proofErr w:type="spellStart"/>
      <w:r>
        <w:t>біобезпеки</w:t>
      </w:r>
      <w:proofErr w:type="spellEnd"/>
    </w:p>
    <w:p w:rsidR="00486A77" w:rsidRDefault="00486A77" w:rsidP="00486A77">
      <w:r>
        <w:t>2</w:t>
      </w:r>
      <w:r>
        <w:rPr>
          <w:lang w:val="ru-RU"/>
        </w:rPr>
        <w:t>5</w:t>
      </w:r>
      <w:r>
        <w:tab/>
        <w:t>Кафедра педіатрії №2</w:t>
      </w:r>
    </w:p>
    <w:p w:rsidR="00486A77" w:rsidRDefault="00486A77" w:rsidP="00486A77">
      <w:r>
        <w:t>2</w:t>
      </w:r>
      <w:r>
        <w:rPr>
          <w:lang w:val="ru-RU"/>
        </w:rPr>
        <w:t>6</w:t>
      </w:r>
      <w:r>
        <w:tab/>
        <w:t xml:space="preserve">Кафедра педіатрії №1 та </w:t>
      </w:r>
      <w:proofErr w:type="spellStart"/>
      <w:r>
        <w:t>неонатології</w:t>
      </w:r>
      <w:proofErr w:type="spellEnd"/>
    </w:p>
    <w:p w:rsidR="00486A77" w:rsidRDefault="00486A77" w:rsidP="00486A77">
      <w:r>
        <w:t>2</w:t>
      </w:r>
      <w:r>
        <w:rPr>
          <w:lang w:val="ru-RU"/>
        </w:rPr>
        <w:t>7</w:t>
      </w:r>
      <w:r>
        <w:tab/>
        <w:t>Кафедра патологічної анатомії</w:t>
      </w:r>
    </w:p>
    <w:p w:rsidR="00486A77" w:rsidRDefault="00486A77" w:rsidP="00486A77">
      <w:r>
        <w:t>2</w:t>
      </w:r>
      <w:r>
        <w:rPr>
          <w:lang w:val="ru-RU"/>
        </w:rPr>
        <w:t>8</w:t>
      </w:r>
      <w:r>
        <w:tab/>
        <w:t>Кафедра офтальмології</w:t>
      </w:r>
    </w:p>
    <w:p w:rsidR="00486A77" w:rsidRDefault="00486A77" w:rsidP="00486A77">
      <w:r>
        <w:rPr>
          <w:lang w:val="ru-RU"/>
        </w:rPr>
        <w:t>29</w:t>
      </w:r>
      <w:r>
        <w:tab/>
        <w:t xml:space="preserve">Кафедра </w:t>
      </w:r>
      <w:proofErr w:type="spellStart"/>
      <w:r>
        <w:t>оториноларингології</w:t>
      </w:r>
      <w:proofErr w:type="spellEnd"/>
    </w:p>
    <w:p w:rsidR="00486A77" w:rsidRDefault="00486A77" w:rsidP="00486A77">
      <w:r>
        <w:lastRenderedPageBreak/>
        <w:t>3</w:t>
      </w:r>
      <w:r>
        <w:rPr>
          <w:lang w:val="ru-RU"/>
        </w:rPr>
        <w:t>0</w:t>
      </w:r>
      <w:r>
        <w:tab/>
        <w:t>Кафедра ортопедичної стоматології</w:t>
      </w:r>
    </w:p>
    <w:p w:rsidR="00486A77" w:rsidRDefault="00486A77" w:rsidP="00486A77">
      <w:r>
        <w:t>3</w:t>
      </w:r>
      <w:r>
        <w:rPr>
          <w:lang w:val="ru-RU"/>
        </w:rPr>
        <w:t>1</w:t>
      </w:r>
      <w:r>
        <w:tab/>
        <w:t>Кафедра онкології</w:t>
      </w:r>
    </w:p>
    <w:p w:rsidR="00486A77" w:rsidRDefault="00486A77" w:rsidP="00486A77">
      <w:r>
        <w:t>3</w:t>
      </w:r>
      <w:r>
        <w:rPr>
          <w:lang w:val="ru-RU"/>
        </w:rPr>
        <w:t>2</w:t>
      </w:r>
      <w:r>
        <w:tab/>
        <w:t>Кафедра нейрохірургії</w:t>
      </w:r>
    </w:p>
    <w:p w:rsidR="00486A77" w:rsidRDefault="00486A77" w:rsidP="00486A77">
      <w:r>
        <w:t>3</w:t>
      </w:r>
      <w:r>
        <w:rPr>
          <w:lang w:val="ru-RU"/>
        </w:rPr>
        <w:t>3</w:t>
      </w:r>
      <w:r>
        <w:tab/>
        <w:t>Кафедра неврології №2</w:t>
      </w:r>
    </w:p>
    <w:p w:rsidR="00486A77" w:rsidRDefault="00486A77" w:rsidP="00486A77">
      <w:r>
        <w:t>3</w:t>
      </w:r>
      <w:r>
        <w:rPr>
          <w:lang w:val="ru-RU"/>
        </w:rPr>
        <w:t>4</w:t>
      </w:r>
      <w:r>
        <w:tab/>
        <w:t>Кафедра неврології №1</w:t>
      </w:r>
    </w:p>
    <w:p w:rsidR="00486A77" w:rsidRDefault="00486A77" w:rsidP="00486A77">
      <w:r>
        <w:t>3</w:t>
      </w:r>
      <w:r>
        <w:rPr>
          <w:lang w:val="ru-RU"/>
        </w:rPr>
        <w:t>5</w:t>
      </w:r>
      <w:r>
        <w:tab/>
        <w:t>Кафедра мовної підготовки іноземних громадян</w:t>
      </w:r>
    </w:p>
    <w:p w:rsidR="00486A77" w:rsidRDefault="00486A77" w:rsidP="00486A77">
      <w:r>
        <w:t>3</w:t>
      </w:r>
      <w:r w:rsidRPr="00486A77">
        <w:t>6</w:t>
      </w:r>
      <w:r>
        <w:tab/>
        <w:t>Кафедра медичної та біоорганічної хімії</w:t>
      </w:r>
    </w:p>
    <w:p w:rsidR="00486A77" w:rsidRDefault="00486A77" w:rsidP="00486A77">
      <w:r>
        <w:t>3</w:t>
      </w:r>
      <w:r w:rsidRPr="00486A77">
        <w:t>7</w:t>
      </w:r>
      <w:r>
        <w:tab/>
        <w:t>Кафедра медичної та біологічної фізики і медичної інформатики</w:t>
      </w:r>
    </w:p>
    <w:p w:rsidR="00486A77" w:rsidRDefault="00486A77" w:rsidP="00486A77">
      <w:r>
        <w:t>3</w:t>
      </w:r>
      <w:r>
        <w:rPr>
          <w:lang w:val="ru-RU"/>
        </w:rPr>
        <w:t>8</w:t>
      </w:r>
      <w:r>
        <w:tab/>
        <w:t>Кафедра медичної генетики</w:t>
      </w:r>
    </w:p>
    <w:p w:rsidR="00486A77" w:rsidRDefault="00486A77" w:rsidP="00486A77">
      <w:r>
        <w:t>4</w:t>
      </w:r>
      <w:r>
        <w:rPr>
          <w:lang w:val="ru-RU"/>
        </w:rPr>
        <w:t>9</w:t>
      </w:r>
      <w:r>
        <w:tab/>
        <w:t>Кафедра медичної біології</w:t>
      </w:r>
    </w:p>
    <w:p w:rsidR="00486A77" w:rsidRDefault="00486A77" w:rsidP="00486A77">
      <w:r>
        <w:t>4</w:t>
      </w:r>
      <w:r>
        <w:rPr>
          <w:lang w:val="ru-RU"/>
        </w:rPr>
        <w:t>0</w:t>
      </w:r>
      <w:r>
        <w:tab/>
        <w:t>Кафедра медицини невідкладних станів, анестезіології та інтенсивної терапії</w:t>
      </w:r>
    </w:p>
    <w:p w:rsidR="00486A77" w:rsidRDefault="00486A77" w:rsidP="00486A77">
      <w:r>
        <w:t>4</w:t>
      </w:r>
      <w:r>
        <w:rPr>
          <w:lang w:val="ru-RU"/>
        </w:rPr>
        <w:t>1</w:t>
      </w:r>
      <w:r>
        <w:tab/>
        <w:t>Кафедра медицини катастроф та військової медицини</w:t>
      </w:r>
    </w:p>
    <w:p w:rsidR="00486A77" w:rsidRDefault="00486A77" w:rsidP="00486A77">
      <w:r>
        <w:t>4</w:t>
      </w:r>
      <w:r w:rsidRPr="00486A77">
        <w:t>2</w:t>
      </w:r>
      <w:r>
        <w:tab/>
        <w:t xml:space="preserve">Кафедра мікробіології, вірусології та імунології імені професора Д.П. </w:t>
      </w:r>
      <w:proofErr w:type="spellStart"/>
      <w:r>
        <w:t>Гриньова</w:t>
      </w:r>
      <w:proofErr w:type="spellEnd"/>
    </w:p>
    <w:p w:rsidR="00486A77" w:rsidRDefault="00486A77" w:rsidP="00486A77">
      <w:r>
        <w:t>4</w:t>
      </w:r>
      <w:r>
        <w:rPr>
          <w:lang w:val="ru-RU"/>
        </w:rPr>
        <w:t>3</w:t>
      </w:r>
      <w:r>
        <w:tab/>
        <w:t>Кафедра латинської мови та медичної термінології</w:t>
      </w:r>
    </w:p>
    <w:p w:rsidR="00486A77" w:rsidRDefault="00486A77" w:rsidP="00486A77">
      <w:r>
        <w:t>4</w:t>
      </w:r>
      <w:r>
        <w:rPr>
          <w:lang w:val="ru-RU"/>
        </w:rPr>
        <w:t>4</w:t>
      </w:r>
      <w:r>
        <w:tab/>
        <w:t>Кафедра клінічної фармакології та внутрішньої медицини</w:t>
      </w:r>
    </w:p>
    <w:p w:rsidR="00486A77" w:rsidRDefault="00486A77" w:rsidP="00486A77">
      <w:r>
        <w:t>4</w:t>
      </w:r>
      <w:r>
        <w:rPr>
          <w:lang w:val="ru-RU"/>
        </w:rPr>
        <w:t>5</w:t>
      </w:r>
      <w:r>
        <w:tab/>
        <w:t>Кафедра клінічної лабораторної діагностики</w:t>
      </w:r>
    </w:p>
    <w:p w:rsidR="00486A77" w:rsidRDefault="00486A77" w:rsidP="00486A77">
      <w:r>
        <w:t>4</w:t>
      </w:r>
      <w:r>
        <w:rPr>
          <w:lang w:val="ru-RU"/>
        </w:rPr>
        <w:t>6</w:t>
      </w:r>
      <w:r>
        <w:tab/>
        <w:t>Кафедра клінічної анатомії та оперативної хірургії</w:t>
      </w:r>
    </w:p>
    <w:p w:rsidR="00486A77" w:rsidRDefault="00486A77" w:rsidP="00486A77">
      <w:r>
        <w:t>4</w:t>
      </w:r>
      <w:r w:rsidRPr="00486A77">
        <w:t>7</w:t>
      </w:r>
      <w:r>
        <w:tab/>
        <w:t>Кафедра загальної хірургії № 2</w:t>
      </w:r>
    </w:p>
    <w:p w:rsidR="00486A77" w:rsidRDefault="00486A77" w:rsidP="00486A77">
      <w:r>
        <w:t>4</w:t>
      </w:r>
      <w:r w:rsidRPr="00486A77">
        <w:t>8</w:t>
      </w:r>
      <w:r>
        <w:tab/>
        <w:t>Кафедра загальної хірургії № 1</w:t>
      </w:r>
    </w:p>
    <w:p w:rsidR="00486A77" w:rsidRDefault="00486A77" w:rsidP="00486A77">
      <w:r w:rsidRPr="00486A77">
        <w:t>49</w:t>
      </w:r>
      <w:r>
        <w:tab/>
        <w:t xml:space="preserve">Кафедра загальної та клінічної патофізіології імені Д.О. </w:t>
      </w:r>
      <w:proofErr w:type="spellStart"/>
      <w:r>
        <w:t>Альперна</w:t>
      </w:r>
      <w:proofErr w:type="spellEnd"/>
    </w:p>
    <w:p w:rsidR="00486A77" w:rsidRDefault="00486A77" w:rsidP="00486A77">
      <w:r>
        <w:t>5</w:t>
      </w:r>
      <w:r>
        <w:rPr>
          <w:lang w:val="ru-RU"/>
        </w:rPr>
        <w:t>0</w:t>
      </w:r>
      <w:r>
        <w:tab/>
        <w:t>Кафедра загальної практики - сімейної медицини та внутрішніх хвороб</w:t>
      </w:r>
    </w:p>
    <w:p w:rsidR="00486A77" w:rsidRDefault="00486A77" w:rsidP="00486A77">
      <w:r>
        <w:t>5</w:t>
      </w:r>
      <w:r w:rsidRPr="00486A77">
        <w:t>1</w:t>
      </w:r>
      <w:r>
        <w:tab/>
        <w:t>Кафедра епідеміології</w:t>
      </w:r>
    </w:p>
    <w:p w:rsidR="00486A77" w:rsidRDefault="00486A77" w:rsidP="00486A77">
      <w:r>
        <w:t>5</w:t>
      </w:r>
      <w:r w:rsidRPr="00486A77">
        <w:t>2</w:t>
      </w:r>
      <w:r>
        <w:tab/>
        <w:t>Кафедра екстреної та невідкладної медичної допомоги, ортопедії та травматології</w:t>
      </w:r>
    </w:p>
    <w:p w:rsidR="00486A77" w:rsidRDefault="00486A77" w:rsidP="00486A77">
      <w:r>
        <w:t>5</w:t>
      </w:r>
      <w:r w:rsidRPr="00486A77">
        <w:t>3</w:t>
      </w:r>
      <w:r>
        <w:tab/>
        <w:t>Кафедра дитячої хірургії та дитячої анестезіології</w:t>
      </w:r>
    </w:p>
    <w:p w:rsidR="00486A77" w:rsidRDefault="00486A77" w:rsidP="00486A77">
      <w:r>
        <w:t>5</w:t>
      </w:r>
      <w:r w:rsidRPr="00486A77">
        <w:t>4</w:t>
      </w:r>
      <w:r>
        <w:tab/>
        <w:t>Кафедра дитячих інфекційних хвороб</w:t>
      </w:r>
    </w:p>
    <w:p w:rsidR="00486A77" w:rsidRDefault="00486A77" w:rsidP="00486A77">
      <w:r>
        <w:t>5</w:t>
      </w:r>
      <w:r w:rsidRPr="00486A77">
        <w:t>5</w:t>
      </w:r>
      <w:r>
        <w:tab/>
        <w:t xml:space="preserve">Кафедра дерматології, венерології і </w:t>
      </w:r>
      <w:proofErr w:type="spellStart"/>
      <w:r>
        <w:t>СНІДу</w:t>
      </w:r>
      <w:proofErr w:type="spellEnd"/>
    </w:p>
    <w:p w:rsidR="00486A77" w:rsidRDefault="00486A77" w:rsidP="00486A77">
      <w:r>
        <w:t>5</w:t>
      </w:r>
      <w:r>
        <w:rPr>
          <w:lang w:val="ru-RU"/>
        </w:rPr>
        <w:t>6</w:t>
      </w:r>
      <w:r>
        <w:tab/>
        <w:t>Кафедра дерматології, венерології і медичної косметології</w:t>
      </w:r>
    </w:p>
    <w:p w:rsidR="00486A77" w:rsidRDefault="00486A77" w:rsidP="00486A77">
      <w:r>
        <w:t>5</w:t>
      </w:r>
      <w:r>
        <w:rPr>
          <w:lang w:val="ru-RU"/>
        </w:rPr>
        <w:t>7</w:t>
      </w:r>
      <w:r>
        <w:tab/>
        <w:t>Кафедра громадського здоров’я та управління охороною здоров’я</w:t>
      </w:r>
    </w:p>
    <w:p w:rsidR="00486A77" w:rsidRDefault="00486A77" w:rsidP="00486A77">
      <w:r>
        <w:t>5</w:t>
      </w:r>
      <w:r w:rsidRPr="00486A77">
        <w:t>8</w:t>
      </w:r>
      <w:r>
        <w:tab/>
        <w:t>Кафедра гістології, цитології та ембріології</w:t>
      </w:r>
    </w:p>
    <w:p w:rsidR="00486A77" w:rsidRDefault="00486A77" w:rsidP="00486A77">
      <w:r w:rsidRPr="00486A77">
        <w:lastRenderedPageBreak/>
        <w:t>59</w:t>
      </w:r>
      <w:r>
        <w:tab/>
        <w:t>Кафедра гігієни та екології №2</w:t>
      </w:r>
    </w:p>
    <w:p w:rsidR="00486A77" w:rsidRDefault="00486A77" w:rsidP="00486A77">
      <w:r>
        <w:t>6</w:t>
      </w:r>
      <w:r w:rsidRPr="00486A77">
        <w:t>0</w:t>
      </w:r>
      <w:r>
        <w:tab/>
        <w:t>Кафедра гігієни та екології №1</w:t>
      </w:r>
    </w:p>
    <w:p w:rsidR="00486A77" w:rsidRDefault="00486A77" w:rsidP="00486A77">
      <w:r>
        <w:t>6</w:t>
      </w:r>
      <w:r w:rsidRPr="00486A77">
        <w:t>1</w:t>
      </w:r>
      <w:r>
        <w:tab/>
        <w:t>Кафедра внутрішньої медицини №3 та ендокринології</w:t>
      </w:r>
    </w:p>
    <w:p w:rsidR="00486A77" w:rsidRDefault="00486A77" w:rsidP="00486A77">
      <w:r>
        <w:t>6</w:t>
      </w:r>
      <w:r w:rsidRPr="00486A77">
        <w:t>2</w:t>
      </w:r>
      <w:r>
        <w:tab/>
        <w:t>Кафедра внутрішньої медицини №2, клінічної імунології та алергології ім. академіка Л.Т. Малої</w:t>
      </w:r>
    </w:p>
    <w:p w:rsidR="00486A77" w:rsidRDefault="00486A77" w:rsidP="00486A77">
      <w:r>
        <w:t>6</w:t>
      </w:r>
      <w:r>
        <w:rPr>
          <w:lang w:val="ru-RU"/>
        </w:rPr>
        <w:t>3</w:t>
      </w:r>
      <w:r>
        <w:tab/>
        <w:t>Кафедра внутрішньої медицини №1</w:t>
      </w:r>
    </w:p>
    <w:p w:rsidR="00486A77" w:rsidRDefault="00486A77" w:rsidP="00486A77">
      <w:r>
        <w:t>6</w:t>
      </w:r>
      <w:r>
        <w:rPr>
          <w:lang w:val="ru-RU"/>
        </w:rPr>
        <w:t>4</w:t>
      </w:r>
      <w:r>
        <w:tab/>
        <w:t>Кафедра внутрішніх та професійних хвороб</w:t>
      </w:r>
    </w:p>
    <w:p w:rsidR="00486A77" w:rsidRDefault="00486A77" w:rsidP="00486A77">
      <w:r>
        <w:t>6</w:t>
      </w:r>
      <w:r>
        <w:rPr>
          <w:lang w:val="ru-RU"/>
        </w:rPr>
        <w:t>5</w:t>
      </w:r>
      <w:r>
        <w:tab/>
        <w:t>Кафедра біологічної хімії</w:t>
      </w:r>
    </w:p>
    <w:p w:rsidR="00486A77" w:rsidRDefault="00486A77" w:rsidP="00486A77">
      <w:r>
        <w:t>6</w:t>
      </w:r>
      <w:r>
        <w:rPr>
          <w:lang w:val="ru-RU"/>
        </w:rPr>
        <w:t>6</w:t>
      </w:r>
      <w:r>
        <w:tab/>
        <w:t>Кафедра анатомії людини</w:t>
      </w:r>
    </w:p>
    <w:p w:rsidR="00486A77" w:rsidRDefault="00486A77" w:rsidP="00486A77">
      <w:r>
        <w:t>6</w:t>
      </w:r>
      <w:r>
        <w:rPr>
          <w:lang w:val="ru-RU"/>
        </w:rPr>
        <w:t>7</w:t>
      </w:r>
      <w:r>
        <w:tab/>
        <w:t>Кафедра акушерства, гінекології та дитячої гінекології</w:t>
      </w:r>
    </w:p>
    <w:p w:rsidR="00486A77" w:rsidRDefault="00486A77" w:rsidP="00486A77">
      <w:r>
        <w:t>6</w:t>
      </w:r>
      <w:r>
        <w:rPr>
          <w:lang w:val="ru-RU"/>
        </w:rPr>
        <w:t>8</w:t>
      </w:r>
      <w:r>
        <w:tab/>
        <w:t>Кафедра акушерства та гінекології №2</w:t>
      </w:r>
    </w:p>
    <w:p w:rsidR="00486A77" w:rsidRDefault="00486A77" w:rsidP="00486A77">
      <w:r>
        <w:rPr>
          <w:lang w:val="ru-RU"/>
        </w:rPr>
        <w:t>69</w:t>
      </w:r>
      <w:r>
        <w:tab/>
        <w:t xml:space="preserve">Кафедра акушерства та </w:t>
      </w:r>
      <w:proofErr w:type="gramStart"/>
      <w:r>
        <w:t>г</w:t>
      </w:r>
      <w:proofErr w:type="gramEnd"/>
      <w:r>
        <w:t>інекології №1</w:t>
      </w:r>
    </w:p>
    <w:p w:rsidR="00486A77" w:rsidRDefault="00486A77" w:rsidP="00486A77">
      <w:r>
        <w:t>7</w:t>
      </w:r>
      <w:r>
        <w:rPr>
          <w:lang w:val="ru-RU"/>
        </w:rPr>
        <w:t>0</w:t>
      </w:r>
      <w:r>
        <w:tab/>
        <w:t>Кафедра інфекційних хвороб</w:t>
      </w:r>
    </w:p>
    <w:p w:rsidR="00486A77" w:rsidRDefault="00486A77" w:rsidP="00486A77">
      <w:r>
        <w:t>7</w:t>
      </w:r>
      <w:r>
        <w:rPr>
          <w:lang w:val="ru-RU"/>
        </w:rPr>
        <w:t>1</w:t>
      </w:r>
      <w:bookmarkStart w:id="0" w:name="_GoBack"/>
      <w:bookmarkEnd w:id="0"/>
      <w:r>
        <w:tab/>
        <w:t>Кафедра іноземних мов</w:t>
      </w:r>
    </w:p>
    <w:p w:rsidR="00360832" w:rsidRDefault="00360832"/>
    <w:sectPr w:rsidR="0036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77"/>
    <w:rsid w:val="00360832"/>
    <w:rsid w:val="004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2021-03-30T10:05:00Z</dcterms:created>
  <dcterms:modified xsi:type="dcterms:W3CDTF">2021-03-30T10:10:00Z</dcterms:modified>
</cp:coreProperties>
</file>